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AC" w:rsidRPr="009F4AAC" w:rsidRDefault="009F4AAC" w:rsidP="009F4AAC">
      <w:pPr>
        <w:widowControl/>
        <w:shd w:val="clear" w:color="auto" w:fill="FFFFFF"/>
        <w:ind w:right="320"/>
        <w:rPr>
          <w:rFonts w:ascii="仿宋" w:eastAsia="仿宋" w:hAnsi="仿宋" w:cs="宋体"/>
          <w:kern w:val="0"/>
          <w:szCs w:val="32"/>
        </w:rPr>
      </w:pPr>
      <w:r w:rsidRPr="009F4AAC">
        <w:rPr>
          <w:rFonts w:ascii="仿宋" w:eastAsia="仿宋" w:hAnsi="仿宋" w:cs="宋体" w:hint="eastAsia"/>
          <w:kern w:val="0"/>
          <w:szCs w:val="32"/>
        </w:rPr>
        <w:t>附件1</w:t>
      </w:r>
    </w:p>
    <w:p w:rsidR="009F4AAC" w:rsidRPr="009F4AAC" w:rsidRDefault="009F4AAC" w:rsidP="009F4AAC">
      <w:pPr>
        <w:widowControl/>
        <w:shd w:val="clear" w:color="auto" w:fill="FFFFFF"/>
        <w:ind w:right="320"/>
        <w:rPr>
          <w:rFonts w:ascii="仿宋" w:eastAsia="仿宋" w:hAnsi="仿宋" w:cs="宋体"/>
          <w:kern w:val="0"/>
          <w:szCs w:val="32"/>
        </w:rPr>
      </w:pPr>
    </w:p>
    <w:p w:rsidR="009F4AAC" w:rsidRPr="009F4AAC" w:rsidRDefault="009F4AAC" w:rsidP="009F4AAC">
      <w:pPr>
        <w:spacing w:line="520" w:lineRule="exact"/>
        <w:jc w:val="center"/>
        <w:rPr>
          <w:rFonts w:ascii="仿宋" w:eastAsia="仿宋" w:hAnsi="仿宋" w:cs="宋体"/>
          <w:kern w:val="0"/>
          <w:sz w:val="44"/>
          <w:szCs w:val="44"/>
        </w:rPr>
      </w:pPr>
      <w:r w:rsidRPr="009F4AAC">
        <w:rPr>
          <w:rFonts w:ascii="仿宋" w:eastAsia="仿宋" w:hAnsi="仿宋" w:cs="宋体" w:hint="eastAsia"/>
          <w:kern w:val="0"/>
          <w:sz w:val="44"/>
          <w:szCs w:val="44"/>
        </w:rPr>
        <w:t>李希贵校长工作室参训学员推荐指标</w:t>
      </w:r>
    </w:p>
    <w:p w:rsidR="009F4AAC" w:rsidRPr="009F4AAC" w:rsidRDefault="009F4AAC" w:rsidP="009F4AAC">
      <w:pPr>
        <w:spacing w:line="520" w:lineRule="exact"/>
        <w:jc w:val="center"/>
        <w:rPr>
          <w:rFonts w:ascii="仿宋" w:eastAsia="仿宋" w:hAnsi="仿宋" w:cs="宋体"/>
          <w:kern w:val="0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7"/>
        <w:gridCol w:w="4734"/>
      </w:tblGrid>
      <w:tr w:rsidR="009F4AAC" w:rsidRPr="009F4AAC" w:rsidTr="00444415">
        <w:trPr>
          <w:trHeight w:val="454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区</w:t>
            </w:r>
          </w:p>
        </w:tc>
        <w:tc>
          <w:tcPr>
            <w:tcW w:w="4734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推荐指标数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东城区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5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西城区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5</w:t>
            </w:r>
          </w:p>
        </w:tc>
      </w:tr>
      <w:tr w:rsidR="009F4AAC" w:rsidRPr="009F4AAC" w:rsidTr="00444415">
        <w:trPr>
          <w:trHeight w:val="454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朝阳区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7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丰台区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3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石景山区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</w:tr>
      <w:tr w:rsidR="009F4AAC" w:rsidRPr="009F4AAC" w:rsidTr="00444415">
        <w:trPr>
          <w:trHeight w:val="454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海淀区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7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房山区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3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燕山地区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</w:tr>
      <w:tr w:rsidR="009F4AAC" w:rsidRPr="009F4AAC" w:rsidTr="00444415">
        <w:trPr>
          <w:trHeight w:val="454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通州区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5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顺义区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2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proofErr w:type="gramStart"/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昌平区</w:t>
            </w:r>
            <w:proofErr w:type="gramEnd"/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3</w:t>
            </w:r>
          </w:p>
        </w:tc>
      </w:tr>
      <w:tr w:rsidR="009F4AAC" w:rsidRPr="009F4AAC" w:rsidTr="00444415">
        <w:trPr>
          <w:trHeight w:val="454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proofErr w:type="gramStart"/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大兴区</w:t>
            </w:r>
            <w:proofErr w:type="gramEnd"/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3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门头沟区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怀柔区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</w:tr>
      <w:tr w:rsidR="009F4AAC" w:rsidRPr="009F4AAC" w:rsidTr="00444415">
        <w:trPr>
          <w:trHeight w:val="454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proofErr w:type="gramStart"/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平谷区</w:t>
            </w:r>
            <w:proofErr w:type="gramEnd"/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密云区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延庆区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1</w:t>
            </w:r>
          </w:p>
        </w:tc>
      </w:tr>
      <w:tr w:rsidR="009F4AAC" w:rsidRPr="009F4AAC" w:rsidTr="00444415">
        <w:trPr>
          <w:trHeight w:val="468"/>
          <w:jc w:val="center"/>
        </w:trPr>
        <w:tc>
          <w:tcPr>
            <w:tcW w:w="3587" w:type="dxa"/>
          </w:tcPr>
          <w:p w:rsidR="009F4AAC" w:rsidRPr="009F4AAC" w:rsidRDefault="009F4AAC" w:rsidP="00444415">
            <w:pPr>
              <w:widowControl/>
              <w:spacing w:line="480" w:lineRule="exact"/>
              <w:ind w:right="320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合计</w:t>
            </w:r>
          </w:p>
        </w:tc>
        <w:tc>
          <w:tcPr>
            <w:tcW w:w="4734" w:type="dxa"/>
            <w:vAlign w:val="center"/>
          </w:tcPr>
          <w:p w:rsidR="009F4AAC" w:rsidRPr="009F4AAC" w:rsidRDefault="009F4AAC" w:rsidP="00444415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32"/>
              </w:rPr>
            </w:pPr>
            <w:r w:rsidRPr="009F4AAC">
              <w:rPr>
                <w:rFonts w:ascii="仿宋" w:eastAsia="仿宋" w:hAnsi="仿宋" w:cs="宋体" w:hint="eastAsia"/>
                <w:kern w:val="0"/>
                <w:szCs w:val="32"/>
              </w:rPr>
              <w:t>50</w:t>
            </w:r>
          </w:p>
        </w:tc>
      </w:tr>
    </w:tbl>
    <w:p w:rsidR="009F4AAC" w:rsidRPr="009F4AAC" w:rsidRDefault="009F4AAC" w:rsidP="009F4AAC">
      <w:pPr>
        <w:spacing w:line="560" w:lineRule="exact"/>
        <w:rPr>
          <w:rFonts w:ascii="仿宋" w:eastAsia="仿宋" w:hAnsi="仿宋" w:cs="宋体"/>
          <w:kern w:val="0"/>
          <w:szCs w:val="32"/>
        </w:rPr>
      </w:pPr>
    </w:p>
    <w:p w:rsidR="00B0527D" w:rsidRPr="009F4AAC" w:rsidRDefault="00B0527D">
      <w:pPr>
        <w:rPr>
          <w:rFonts w:ascii="仿宋" w:eastAsia="仿宋" w:hAnsi="仿宋"/>
        </w:rPr>
      </w:pPr>
    </w:p>
    <w:sectPr w:rsidR="00B0527D" w:rsidRPr="009F4AAC" w:rsidSect="00B0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AAC"/>
    <w:rsid w:val="009F4AAC"/>
    <w:rsid w:val="00B0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A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2018-08-15T01:35:00Z</dcterms:created>
  <dcterms:modified xsi:type="dcterms:W3CDTF">2018-08-15T01:36:00Z</dcterms:modified>
</cp:coreProperties>
</file>