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9B383" w14:textId="4105F8B5" w:rsidR="00915CB8" w:rsidRDefault="00915CB8">
      <w:pPr>
        <w:widowControl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附件1：</w:t>
      </w:r>
    </w:p>
    <w:p w14:paraId="277C5C40" w14:textId="44A6CF5D" w:rsidR="00915CB8" w:rsidRDefault="00915CB8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主赛道创意组：</w:t>
      </w:r>
    </w:p>
    <w:tbl>
      <w:tblPr>
        <w:tblStyle w:val="a4"/>
        <w:tblW w:w="5824" w:type="pct"/>
        <w:tblInd w:w="-597" w:type="dxa"/>
        <w:tblLook w:val="04A0" w:firstRow="1" w:lastRow="0" w:firstColumn="1" w:lastColumn="0" w:noHBand="0" w:noVBand="1"/>
      </w:tblPr>
      <w:tblGrid>
        <w:gridCol w:w="721"/>
        <w:gridCol w:w="2767"/>
        <w:gridCol w:w="6438"/>
      </w:tblGrid>
      <w:tr w:rsidR="00915CB8" w14:paraId="706CF1A6" w14:textId="77777777" w:rsidTr="004B5E32">
        <w:tc>
          <w:tcPr>
            <w:tcW w:w="363" w:type="pct"/>
            <w:vAlign w:val="center"/>
          </w:tcPr>
          <w:p w14:paraId="39045405" w14:textId="41CD6265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pct"/>
            <w:vAlign w:val="center"/>
          </w:tcPr>
          <w:p w14:paraId="761819AE" w14:textId="7F44982D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3243" w:type="pct"/>
          </w:tcPr>
          <w:p w14:paraId="159E2E8F" w14:textId="56E219EF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915CB8" w14:paraId="1FE37CD6" w14:textId="77777777" w:rsidTr="004B5E32">
        <w:tc>
          <w:tcPr>
            <w:tcW w:w="363" w:type="pct"/>
            <w:vAlign w:val="bottom"/>
          </w:tcPr>
          <w:p w14:paraId="1E7F5502" w14:textId="058EEE3D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4" w:type="pct"/>
            <w:vAlign w:val="center"/>
          </w:tcPr>
          <w:p w14:paraId="15ECF031" w14:textId="57563F40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3243" w:type="pct"/>
          </w:tcPr>
          <w:p w14:paraId="3DC73FB3" w14:textId="01BF9AC7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星网测通</w:t>
            </w:r>
          </w:p>
        </w:tc>
      </w:tr>
      <w:tr w:rsidR="00915CB8" w14:paraId="5F2C4516" w14:textId="77777777" w:rsidTr="004B5E32">
        <w:tc>
          <w:tcPr>
            <w:tcW w:w="363" w:type="pct"/>
            <w:vAlign w:val="bottom"/>
          </w:tcPr>
          <w:p w14:paraId="7538EA2B" w14:textId="22C550B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4" w:type="pct"/>
            <w:vAlign w:val="center"/>
          </w:tcPr>
          <w:p w14:paraId="237C57F4" w14:textId="06B66DDA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3243" w:type="pct"/>
          </w:tcPr>
          <w:p w14:paraId="7446E781" w14:textId="018868BF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超凡幻境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—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未来全息光场显示的定义者</w:t>
            </w:r>
          </w:p>
        </w:tc>
      </w:tr>
      <w:tr w:rsidR="00915CB8" w14:paraId="068C71B5" w14:textId="77777777" w:rsidTr="004B5E32">
        <w:tc>
          <w:tcPr>
            <w:tcW w:w="363" w:type="pct"/>
            <w:vAlign w:val="bottom"/>
          </w:tcPr>
          <w:p w14:paraId="40633555" w14:textId="1FA0F0DB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4" w:type="pct"/>
            <w:vAlign w:val="center"/>
          </w:tcPr>
          <w:p w14:paraId="3901DDA3" w14:textId="7C44BEEC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3243" w:type="pct"/>
          </w:tcPr>
          <w:p w14:paraId="17A0954D" w14:textId="1DD96F78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“猎鹰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”——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开创城市环境下的无人机防控新时代</w:t>
            </w:r>
          </w:p>
        </w:tc>
      </w:tr>
      <w:tr w:rsidR="00915CB8" w14:paraId="6A45E56A" w14:textId="77777777" w:rsidTr="004B5E32">
        <w:tc>
          <w:tcPr>
            <w:tcW w:w="363" w:type="pct"/>
            <w:vAlign w:val="bottom"/>
          </w:tcPr>
          <w:p w14:paraId="54F2F236" w14:textId="745D5ADE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94" w:type="pct"/>
            <w:vAlign w:val="center"/>
          </w:tcPr>
          <w:p w14:paraId="0742EA12" w14:textId="3C73EFA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3243" w:type="pct"/>
          </w:tcPr>
          <w:p w14:paraId="2D1A6FF5" w14:textId="4A6D0320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云智创新-国内首创工业级预仿真智能系统</w:t>
            </w:r>
          </w:p>
        </w:tc>
      </w:tr>
      <w:tr w:rsidR="00915CB8" w14:paraId="3440E4CB" w14:textId="77777777" w:rsidTr="004B5E32">
        <w:tc>
          <w:tcPr>
            <w:tcW w:w="363" w:type="pct"/>
            <w:vAlign w:val="bottom"/>
          </w:tcPr>
          <w:p w14:paraId="167F046D" w14:textId="46BDE75B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94" w:type="pct"/>
            <w:vAlign w:val="center"/>
          </w:tcPr>
          <w:p w14:paraId="21D9992C" w14:textId="7E617A67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3243" w:type="pct"/>
          </w:tcPr>
          <w:p w14:paraId="33D60314" w14:textId="373B6E3F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粮盾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——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储粮安全智能监控引领者</w:t>
            </w:r>
          </w:p>
        </w:tc>
      </w:tr>
      <w:tr w:rsidR="00915CB8" w14:paraId="19F4291A" w14:textId="77777777" w:rsidTr="004B5E32">
        <w:tc>
          <w:tcPr>
            <w:tcW w:w="363" w:type="pct"/>
            <w:vAlign w:val="bottom"/>
          </w:tcPr>
          <w:p w14:paraId="38960102" w14:textId="7CA1B44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94" w:type="pct"/>
            <w:vAlign w:val="center"/>
          </w:tcPr>
          <w:p w14:paraId="6DB18B95" w14:textId="628E1987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3243" w:type="pct"/>
          </w:tcPr>
          <w:p w14:paraId="4F44B582" w14:textId="11CF293A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降维动漫：AI辅助的动漫创作工具</w:t>
            </w:r>
          </w:p>
        </w:tc>
      </w:tr>
      <w:tr w:rsidR="00915CB8" w14:paraId="7BB0D94C" w14:textId="77777777" w:rsidTr="004B5E32">
        <w:tc>
          <w:tcPr>
            <w:tcW w:w="363" w:type="pct"/>
            <w:vAlign w:val="bottom"/>
          </w:tcPr>
          <w:p w14:paraId="46D97B00" w14:textId="00763520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94" w:type="pct"/>
            <w:vAlign w:val="center"/>
          </w:tcPr>
          <w:p w14:paraId="20507D74" w14:textId="51E0C160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3243" w:type="pct"/>
          </w:tcPr>
          <w:p w14:paraId="4AE9856F" w14:textId="248E3BCE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“藻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”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就非凡，享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“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瘦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”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人生</w:t>
            </w:r>
          </w:p>
        </w:tc>
      </w:tr>
      <w:tr w:rsidR="00915CB8" w14:paraId="1A3FFDC4" w14:textId="77777777" w:rsidTr="004B5E32">
        <w:tc>
          <w:tcPr>
            <w:tcW w:w="363" w:type="pct"/>
            <w:vAlign w:val="bottom"/>
          </w:tcPr>
          <w:p w14:paraId="4A8D40FB" w14:textId="366754EC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94" w:type="pct"/>
            <w:vAlign w:val="center"/>
          </w:tcPr>
          <w:p w14:paraId="2802A724" w14:textId="3531A6E5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3243" w:type="pct"/>
          </w:tcPr>
          <w:p w14:paraId="08D2CE46" w14:textId="313DAD67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创新药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“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新隐丹参酮</w:t>
            </w:r>
            <w:r w:rsidRPr="00915CB8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”</w:t>
            </w: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靶向治疗心梗后心衰的原创药物</w:t>
            </w:r>
          </w:p>
        </w:tc>
      </w:tr>
      <w:tr w:rsidR="00915CB8" w14:paraId="39BAA716" w14:textId="77777777" w:rsidTr="004B5E32">
        <w:tc>
          <w:tcPr>
            <w:tcW w:w="363" w:type="pct"/>
            <w:vAlign w:val="bottom"/>
          </w:tcPr>
          <w:p w14:paraId="23F713BC" w14:textId="4CDC6BC5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94" w:type="pct"/>
            <w:vAlign w:val="center"/>
          </w:tcPr>
          <w:p w14:paraId="58BCCA5E" w14:textId="3F1F307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中国矿业大学(北京)</w:t>
            </w:r>
          </w:p>
        </w:tc>
        <w:tc>
          <w:tcPr>
            <w:tcW w:w="3243" w:type="pct"/>
          </w:tcPr>
          <w:p w14:paraId="5DAC6564" w14:textId="67CFC3E5" w:rsidR="00915CB8" w:rsidRPr="00915CB8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中矿太阳石科技--矿山智能科技转化的突破者</w:t>
            </w:r>
          </w:p>
        </w:tc>
      </w:tr>
    </w:tbl>
    <w:p w14:paraId="3B316D58" w14:textId="77777777" w:rsidR="004D2320" w:rsidRDefault="004D2320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4E6DE9BE" w14:textId="3422EED7" w:rsidR="00915CB8" w:rsidRDefault="00915CB8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主赛道初创组：</w:t>
      </w: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915CB8" w14:paraId="2B4B2EF1" w14:textId="77777777" w:rsidTr="004B5E32">
        <w:tc>
          <w:tcPr>
            <w:tcW w:w="709" w:type="dxa"/>
            <w:vAlign w:val="center"/>
          </w:tcPr>
          <w:p w14:paraId="6AC11A99" w14:textId="6EFC2E34" w:rsidR="00915CB8" w:rsidRPr="00915CB8" w:rsidRDefault="00915CB8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0D264018" w14:textId="5B857674" w:rsidR="00915CB8" w:rsidRPr="00915CB8" w:rsidRDefault="00915CB8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6237" w:type="dxa"/>
          </w:tcPr>
          <w:p w14:paraId="0F758A66" w14:textId="41E05BEC" w:rsidR="00915CB8" w:rsidRPr="00550D7D" w:rsidRDefault="00915CB8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915CB8" w14:paraId="3289318A" w14:textId="77777777" w:rsidTr="004B5E32">
        <w:tc>
          <w:tcPr>
            <w:tcW w:w="709" w:type="dxa"/>
            <w:vAlign w:val="bottom"/>
          </w:tcPr>
          <w:p w14:paraId="7E549CC1" w14:textId="027CE6C5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0F0E83B7" w14:textId="5FD1C41D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237" w:type="dxa"/>
          </w:tcPr>
          <w:p w14:paraId="3ADFB0AA" w14:textId="57335602" w:rsidR="00915CB8" w:rsidRPr="00550D7D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5G通信氮化镓功放芯片</w:t>
            </w:r>
          </w:p>
        </w:tc>
      </w:tr>
      <w:tr w:rsidR="00915CB8" w14:paraId="76CC4DC0" w14:textId="77777777" w:rsidTr="004B5E32">
        <w:tc>
          <w:tcPr>
            <w:tcW w:w="709" w:type="dxa"/>
            <w:vAlign w:val="bottom"/>
          </w:tcPr>
          <w:p w14:paraId="543E556C" w14:textId="7EABE5D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65FE55A" w14:textId="54583519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237" w:type="dxa"/>
          </w:tcPr>
          <w:p w14:paraId="57EE94B8" w14:textId="67776C6E" w:rsidR="00915CB8" w:rsidRPr="00550D7D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宇航及高可靠领域自主可控模拟芯片</w:t>
            </w:r>
          </w:p>
        </w:tc>
      </w:tr>
      <w:tr w:rsidR="00915CB8" w14:paraId="0251B586" w14:textId="77777777" w:rsidTr="004B5E32">
        <w:tc>
          <w:tcPr>
            <w:tcW w:w="709" w:type="dxa"/>
            <w:vAlign w:val="bottom"/>
          </w:tcPr>
          <w:p w14:paraId="16CFC912" w14:textId="6D809C1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C617701" w14:textId="491BD090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6237" w:type="dxa"/>
          </w:tcPr>
          <w:p w14:paraId="021F3570" w14:textId="6B87B2C4" w:rsidR="00915CB8" w:rsidRPr="00550D7D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深光ALight-混合现实投影交互平台</w:t>
            </w:r>
          </w:p>
        </w:tc>
      </w:tr>
      <w:tr w:rsidR="00915CB8" w14:paraId="25E29829" w14:textId="77777777" w:rsidTr="004B5E32">
        <w:tc>
          <w:tcPr>
            <w:tcW w:w="709" w:type="dxa"/>
            <w:vAlign w:val="bottom"/>
          </w:tcPr>
          <w:p w14:paraId="13AD9320" w14:textId="378947EF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04F1FB01" w14:textId="32CD6A27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6237" w:type="dxa"/>
          </w:tcPr>
          <w:p w14:paraId="5237130C" w14:textId="4FE1FE3E" w:rsidR="00915CB8" w:rsidRPr="00550D7D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下一代软件漏洞挖掘系统</w:t>
            </w:r>
          </w:p>
        </w:tc>
      </w:tr>
      <w:tr w:rsidR="00915CB8" w14:paraId="25891B81" w14:textId="77777777" w:rsidTr="004B5E32">
        <w:tc>
          <w:tcPr>
            <w:tcW w:w="709" w:type="dxa"/>
            <w:vAlign w:val="bottom"/>
          </w:tcPr>
          <w:p w14:paraId="00F41445" w14:textId="20D3DCFC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EBA5776" w14:textId="538F7348" w:rsidR="00915CB8" w:rsidRPr="00915CB8" w:rsidRDefault="00915CB8" w:rsidP="00915C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15CB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6237" w:type="dxa"/>
          </w:tcPr>
          <w:p w14:paraId="3DBA0CC8" w14:textId="2BE35FE0" w:rsidR="00915CB8" w:rsidRPr="00550D7D" w:rsidRDefault="00915CB8" w:rsidP="00915C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句子互动——微信生态新基建</w:t>
            </w:r>
          </w:p>
        </w:tc>
      </w:tr>
    </w:tbl>
    <w:p w14:paraId="1CFF1CB3" w14:textId="77777777" w:rsidR="004D2320" w:rsidRDefault="004D2320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01A7A955" w14:textId="723CAE7E" w:rsidR="00915CB8" w:rsidRDefault="00915CB8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主赛道成长组：</w:t>
      </w: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550D7D" w14:paraId="3A10A47B" w14:textId="77777777" w:rsidTr="004B5E32">
        <w:tc>
          <w:tcPr>
            <w:tcW w:w="709" w:type="dxa"/>
          </w:tcPr>
          <w:p w14:paraId="4C729149" w14:textId="07238DBE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14:paraId="623C745C" w14:textId="229FB12D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6237" w:type="dxa"/>
          </w:tcPr>
          <w:p w14:paraId="4448DB44" w14:textId="01F12694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550D7D" w14:paraId="7C436A0C" w14:textId="77777777" w:rsidTr="004B5E32">
        <w:tc>
          <w:tcPr>
            <w:tcW w:w="709" w:type="dxa"/>
          </w:tcPr>
          <w:p w14:paraId="2B82E84A" w14:textId="4E862238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8161E0C" w14:textId="5AC98CFC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6237" w:type="dxa"/>
          </w:tcPr>
          <w:p w14:paraId="638B90EB" w14:textId="0C5EE847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耐德佳：头戴显示光学解决方案全球领先者</w:t>
            </w:r>
          </w:p>
        </w:tc>
      </w:tr>
      <w:tr w:rsidR="00550D7D" w14:paraId="0F56AB54" w14:textId="77777777" w:rsidTr="004B5E32">
        <w:tc>
          <w:tcPr>
            <w:tcW w:w="709" w:type="dxa"/>
          </w:tcPr>
          <w:p w14:paraId="41485707" w14:textId="1D35EDAE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F3F8D60" w14:textId="2E5120E5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6237" w:type="dxa"/>
          </w:tcPr>
          <w:p w14:paraId="141F4996" w14:textId="49913871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十倍学堂</w:t>
            </w:r>
          </w:p>
        </w:tc>
      </w:tr>
      <w:tr w:rsidR="00550D7D" w14:paraId="7F086387" w14:textId="77777777" w:rsidTr="004B5E32">
        <w:tc>
          <w:tcPr>
            <w:tcW w:w="709" w:type="dxa"/>
          </w:tcPr>
          <w:p w14:paraId="0AF772F6" w14:textId="2E39858F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201F8BF" w14:textId="5130F452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6237" w:type="dxa"/>
          </w:tcPr>
          <w:p w14:paraId="30B085C3" w14:textId="209C3D28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照明卫士-隧道智慧照明系统引领者</w:t>
            </w:r>
          </w:p>
        </w:tc>
      </w:tr>
      <w:tr w:rsidR="00550D7D" w14:paraId="45C9E2E3" w14:textId="77777777" w:rsidTr="004B5E32">
        <w:tc>
          <w:tcPr>
            <w:tcW w:w="709" w:type="dxa"/>
          </w:tcPr>
          <w:p w14:paraId="7FDF1C23" w14:textId="691235FD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D4772B6" w14:textId="60D3807D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6237" w:type="dxa"/>
          </w:tcPr>
          <w:p w14:paraId="29087DAB" w14:textId="330BF2F2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心血管疾病基因诊断服务提供商</w:t>
            </w:r>
          </w:p>
        </w:tc>
      </w:tr>
    </w:tbl>
    <w:p w14:paraId="57B1C104" w14:textId="77777777" w:rsidR="004D2320" w:rsidRDefault="004D2320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18823CBD" w14:textId="01FCBB80" w:rsidR="00550D7D" w:rsidRDefault="00550D7D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主赛道师生共创组：</w:t>
      </w:r>
    </w:p>
    <w:tbl>
      <w:tblPr>
        <w:tblStyle w:val="a4"/>
        <w:tblW w:w="9593" w:type="dxa"/>
        <w:tblInd w:w="-526" w:type="dxa"/>
        <w:tblLook w:val="04A0" w:firstRow="1" w:lastRow="0" w:firstColumn="1" w:lastColumn="0" w:noHBand="0" w:noVBand="1"/>
      </w:tblPr>
      <w:tblGrid>
        <w:gridCol w:w="704"/>
        <w:gridCol w:w="2652"/>
        <w:gridCol w:w="6237"/>
      </w:tblGrid>
      <w:tr w:rsidR="00550D7D" w14:paraId="7D572DF3" w14:textId="77777777" w:rsidTr="004B5E32">
        <w:tc>
          <w:tcPr>
            <w:tcW w:w="704" w:type="dxa"/>
            <w:vAlign w:val="center"/>
          </w:tcPr>
          <w:p w14:paraId="635F1EA2" w14:textId="6A850B4D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2" w:type="dxa"/>
            <w:vAlign w:val="center"/>
          </w:tcPr>
          <w:p w14:paraId="532722B7" w14:textId="0D0F855B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6237" w:type="dxa"/>
          </w:tcPr>
          <w:p w14:paraId="1F6B959B" w14:textId="59F95BF1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550D7D" w14:paraId="32E50D15" w14:textId="77777777" w:rsidTr="004B5E32">
        <w:tc>
          <w:tcPr>
            <w:tcW w:w="704" w:type="dxa"/>
            <w:vAlign w:val="bottom"/>
          </w:tcPr>
          <w:p w14:paraId="148AD0E5" w14:textId="3C5A2EE2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52" w:type="dxa"/>
            <w:vAlign w:val="center"/>
          </w:tcPr>
          <w:p w14:paraId="2C7CA05C" w14:textId="50D961C8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237" w:type="dxa"/>
          </w:tcPr>
          <w:p w14:paraId="4420A19E" w14:textId="4E49068A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高能效工业边缘AI芯片及应用</w:t>
            </w:r>
          </w:p>
        </w:tc>
      </w:tr>
      <w:tr w:rsidR="00550D7D" w14:paraId="3E44950A" w14:textId="77777777" w:rsidTr="004B5E32">
        <w:tc>
          <w:tcPr>
            <w:tcW w:w="704" w:type="dxa"/>
            <w:vAlign w:val="bottom"/>
          </w:tcPr>
          <w:p w14:paraId="18339A93" w14:textId="6AC565FF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52" w:type="dxa"/>
            <w:vAlign w:val="center"/>
          </w:tcPr>
          <w:p w14:paraId="0EBDB8DF" w14:textId="2C497F9E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6237" w:type="dxa"/>
          </w:tcPr>
          <w:p w14:paraId="1F69F0B8" w14:textId="628CBBBD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高精度硅谐振压力传感器</w:t>
            </w:r>
          </w:p>
        </w:tc>
      </w:tr>
      <w:tr w:rsidR="00550D7D" w14:paraId="42ACD2EE" w14:textId="77777777" w:rsidTr="004B5E32">
        <w:tc>
          <w:tcPr>
            <w:tcW w:w="704" w:type="dxa"/>
            <w:vAlign w:val="bottom"/>
          </w:tcPr>
          <w:p w14:paraId="6816846F" w14:textId="35F673D1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52" w:type="dxa"/>
            <w:vAlign w:val="center"/>
          </w:tcPr>
          <w:p w14:paraId="42E3946E" w14:textId="2D0AB5C4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237" w:type="dxa"/>
          </w:tcPr>
          <w:p w14:paraId="2FC20E56" w14:textId="4C0B392C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柔性电子核心材料产业化项目</w:t>
            </w:r>
          </w:p>
        </w:tc>
      </w:tr>
      <w:tr w:rsidR="00550D7D" w14:paraId="703B46F9" w14:textId="77777777" w:rsidTr="004B5E32">
        <w:tc>
          <w:tcPr>
            <w:tcW w:w="704" w:type="dxa"/>
            <w:vAlign w:val="bottom"/>
          </w:tcPr>
          <w:p w14:paraId="7B24DE8E" w14:textId="1298D831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52" w:type="dxa"/>
            <w:vAlign w:val="center"/>
          </w:tcPr>
          <w:p w14:paraId="507AF595" w14:textId="09B13A0A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237" w:type="dxa"/>
          </w:tcPr>
          <w:p w14:paraId="182C22AF" w14:textId="659D1BF5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新型石墨烯界面热净水解决方案</w:t>
            </w:r>
          </w:p>
        </w:tc>
      </w:tr>
      <w:tr w:rsidR="00550D7D" w14:paraId="22151DD6" w14:textId="77777777" w:rsidTr="004B5E32">
        <w:tc>
          <w:tcPr>
            <w:tcW w:w="704" w:type="dxa"/>
            <w:vAlign w:val="bottom"/>
          </w:tcPr>
          <w:p w14:paraId="2D1EAF86" w14:textId="18B0F6C6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52" w:type="dxa"/>
            <w:vAlign w:val="center"/>
          </w:tcPr>
          <w:p w14:paraId="0D408545" w14:textId="45B589FB" w:rsidR="00550D7D" w:rsidRPr="00550D7D" w:rsidRDefault="00550D7D" w:rsidP="00550D7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6237" w:type="dxa"/>
          </w:tcPr>
          <w:p w14:paraId="7F455685" w14:textId="57467113" w:rsidR="00550D7D" w:rsidRPr="00550D7D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高精铝材——新基建高端铝合金循环再生技术全球领航者</w:t>
            </w:r>
          </w:p>
        </w:tc>
      </w:tr>
    </w:tbl>
    <w:p w14:paraId="68EBC4CF" w14:textId="5BEAEE26" w:rsidR="009775FF" w:rsidRDefault="009775FF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青年红色筑梦之旅</w:t>
      </w:r>
      <w:r>
        <w:rPr>
          <w:rFonts w:ascii="仿宋" w:eastAsia="仿宋" w:hAnsi="仿宋"/>
          <w:sz w:val="30"/>
          <w:szCs w:val="30"/>
        </w:rPr>
        <w:t>赛道</w:t>
      </w:r>
      <w:r w:rsidR="00550D7D">
        <w:rPr>
          <w:rFonts w:ascii="仿宋" w:eastAsia="仿宋" w:hAnsi="仿宋" w:hint="eastAsia"/>
          <w:sz w:val="30"/>
          <w:szCs w:val="30"/>
        </w:rPr>
        <w:t>公益组：</w:t>
      </w:r>
    </w:p>
    <w:tbl>
      <w:tblPr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9775FF" w:rsidRPr="009775FF" w14:paraId="21A77BEC" w14:textId="77777777" w:rsidTr="004B5E32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A36EE" w14:textId="77777777" w:rsidR="009775FF" w:rsidRPr="00550D7D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1A5C" w14:textId="77777777" w:rsidR="009775FF" w:rsidRPr="00550D7D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2035A" w14:textId="77777777" w:rsidR="009775FF" w:rsidRPr="00550D7D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17385C" w:rsidRPr="009775FF" w14:paraId="3D586165" w14:textId="77777777" w:rsidTr="004B5E3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99D" w14:textId="77777777" w:rsidR="009775FF" w:rsidRPr="00550D7D" w:rsidRDefault="009775FF" w:rsidP="009775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1D72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8E34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智汇—中国社区治理智慧生态的首创者</w:t>
            </w:r>
          </w:p>
        </w:tc>
      </w:tr>
      <w:tr w:rsidR="0017385C" w:rsidRPr="009775FF" w14:paraId="515BFFF9" w14:textId="77777777" w:rsidTr="004B5E32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6F4" w14:textId="77777777" w:rsidR="009775FF" w:rsidRPr="00550D7D" w:rsidRDefault="009775FF" w:rsidP="009775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826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8BC6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助顺邮我，打造从“精准扶贫”到“乡村振兴”新范式</w:t>
            </w:r>
          </w:p>
        </w:tc>
      </w:tr>
      <w:tr w:rsidR="0017385C" w:rsidRPr="009775FF" w14:paraId="5D499EEA" w14:textId="77777777" w:rsidTr="004B5E32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D384" w14:textId="77777777" w:rsidR="009775FF" w:rsidRPr="00550D7D" w:rsidRDefault="009775FF" w:rsidP="009775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38B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E79" w14:textId="77777777" w:rsidR="009775FF" w:rsidRPr="00550D7D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50D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乡村CEO计划——云南省河边村精准扶贫与乡村振兴项目</w:t>
            </w:r>
          </w:p>
        </w:tc>
      </w:tr>
    </w:tbl>
    <w:p w14:paraId="4093ADA8" w14:textId="77777777" w:rsidR="00215D29" w:rsidRDefault="009775FF" w:rsidP="00550D7D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50231F12" w14:textId="2E7B05A1" w:rsidR="00550D7D" w:rsidRDefault="00550D7D" w:rsidP="00550D7D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青年红色筑梦之旅</w:t>
      </w:r>
      <w:r>
        <w:rPr>
          <w:rFonts w:ascii="仿宋" w:eastAsia="仿宋" w:hAnsi="仿宋"/>
          <w:sz w:val="30"/>
          <w:szCs w:val="30"/>
        </w:rPr>
        <w:t>赛道</w:t>
      </w:r>
      <w:r>
        <w:rPr>
          <w:rFonts w:ascii="仿宋" w:eastAsia="仿宋" w:hAnsi="仿宋" w:hint="eastAsia"/>
          <w:sz w:val="30"/>
          <w:szCs w:val="30"/>
        </w:rPr>
        <w:t>商业组：</w:t>
      </w:r>
    </w:p>
    <w:tbl>
      <w:tblPr>
        <w:tblStyle w:val="a4"/>
        <w:tblW w:w="5809" w:type="pct"/>
        <w:tblInd w:w="-572" w:type="dxa"/>
        <w:tblLook w:val="04A0" w:firstRow="1" w:lastRow="0" w:firstColumn="1" w:lastColumn="0" w:noHBand="0" w:noVBand="1"/>
      </w:tblPr>
      <w:tblGrid>
        <w:gridCol w:w="729"/>
        <w:gridCol w:w="2766"/>
        <w:gridCol w:w="6406"/>
      </w:tblGrid>
      <w:tr w:rsidR="00550D7D" w14:paraId="02AC9D5B" w14:textId="77777777" w:rsidTr="004B5E32">
        <w:tc>
          <w:tcPr>
            <w:tcW w:w="368" w:type="pct"/>
          </w:tcPr>
          <w:p w14:paraId="14307695" w14:textId="2605978B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7" w:type="pct"/>
          </w:tcPr>
          <w:p w14:paraId="2241E0F6" w14:textId="00B3A28E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3235" w:type="pct"/>
          </w:tcPr>
          <w:p w14:paraId="546004FF" w14:textId="0A79DF97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550D7D" w14:paraId="10C3531B" w14:textId="77777777" w:rsidTr="004B5E32">
        <w:tc>
          <w:tcPr>
            <w:tcW w:w="368" w:type="pct"/>
          </w:tcPr>
          <w:p w14:paraId="331D630F" w14:textId="1470A957" w:rsidR="00550D7D" w:rsidRPr="00215D29" w:rsidRDefault="00215D29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7" w:type="pct"/>
          </w:tcPr>
          <w:p w14:paraId="096DF65E" w14:textId="17D8B9AF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3235" w:type="pct"/>
            <w:vAlign w:val="center"/>
          </w:tcPr>
          <w:p w14:paraId="5A913C4E" w14:textId="1B4AFCA9" w:rsidR="00550D7D" w:rsidRPr="00215D29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粮成即实</w:t>
            </w:r>
            <w:r w:rsidRPr="00215D29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——</w:t>
            </w: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基于全配套智能农业设施的乡村振兴计划</w:t>
            </w:r>
          </w:p>
        </w:tc>
      </w:tr>
      <w:tr w:rsidR="00550D7D" w14:paraId="6BD7464E" w14:textId="77777777" w:rsidTr="004B5E32">
        <w:tc>
          <w:tcPr>
            <w:tcW w:w="368" w:type="pct"/>
          </w:tcPr>
          <w:p w14:paraId="3057F353" w14:textId="1463E04E" w:rsidR="00550D7D" w:rsidRPr="00215D29" w:rsidRDefault="00215D29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7" w:type="pct"/>
          </w:tcPr>
          <w:p w14:paraId="391E79B0" w14:textId="52E5A0D7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3235" w:type="pct"/>
            <w:vAlign w:val="center"/>
          </w:tcPr>
          <w:p w14:paraId="612F3A2A" w14:textId="26CB9293" w:rsidR="00550D7D" w:rsidRPr="00215D29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光盘打卡</w:t>
            </w:r>
            <w:r w:rsidRPr="00215D29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——</w:t>
            </w: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人工智能减少食物浪费</w:t>
            </w:r>
          </w:p>
        </w:tc>
      </w:tr>
      <w:tr w:rsidR="00550D7D" w14:paraId="39A48AE8" w14:textId="77777777" w:rsidTr="004B5E32">
        <w:tc>
          <w:tcPr>
            <w:tcW w:w="368" w:type="pct"/>
          </w:tcPr>
          <w:p w14:paraId="3CB11180" w14:textId="7319F67D" w:rsidR="00550D7D" w:rsidRPr="00215D29" w:rsidRDefault="00215D29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97" w:type="pct"/>
          </w:tcPr>
          <w:p w14:paraId="6FF93C61" w14:textId="34D7D3ED" w:rsidR="00550D7D" w:rsidRPr="00215D29" w:rsidRDefault="00550D7D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3235" w:type="pct"/>
            <w:vAlign w:val="center"/>
          </w:tcPr>
          <w:p w14:paraId="478E501F" w14:textId="6AC2C733" w:rsidR="00550D7D" w:rsidRPr="00215D29" w:rsidRDefault="00550D7D" w:rsidP="00550D7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黔小哥</w:t>
            </w:r>
            <w:r w:rsidRPr="00215D29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——</w:t>
            </w: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千万级网红MCN平台助力西南电商扶贫</w:t>
            </w:r>
          </w:p>
        </w:tc>
      </w:tr>
    </w:tbl>
    <w:p w14:paraId="4B155828" w14:textId="60588458" w:rsidR="009775FF" w:rsidRPr="00550D7D" w:rsidRDefault="009775FF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0CE3E2BB" w14:textId="4F52E61F" w:rsidR="009775FF" w:rsidRPr="009775FF" w:rsidRDefault="009775FF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职教赛道</w:t>
      </w:r>
      <w:r w:rsidR="0027284D">
        <w:rPr>
          <w:rFonts w:ascii="仿宋" w:eastAsia="仿宋" w:hAnsi="仿宋" w:hint="eastAsia"/>
          <w:sz w:val="30"/>
          <w:szCs w:val="30"/>
        </w:rPr>
        <w:t>创业组：</w:t>
      </w:r>
    </w:p>
    <w:tbl>
      <w:tblPr>
        <w:tblW w:w="5809" w:type="pct"/>
        <w:tblInd w:w="-572" w:type="dxa"/>
        <w:tblLook w:val="04A0" w:firstRow="1" w:lastRow="0" w:firstColumn="1" w:lastColumn="0" w:noHBand="0" w:noVBand="1"/>
      </w:tblPr>
      <w:tblGrid>
        <w:gridCol w:w="729"/>
        <w:gridCol w:w="2766"/>
        <w:gridCol w:w="6406"/>
      </w:tblGrid>
      <w:tr w:rsidR="009775FF" w:rsidRPr="009775FF" w14:paraId="4A75C2A9" w14:textId="77777777" w:rsidTr="004B5E32">
        <w:trPr>
          <w:trHeight w:val="40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DDE80" w14:textId="77777777" w:rsidR="009775FF" w:rsidRPr="00215D29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A1AE" w14:textId="77777777" w:rsidR="009775FF" w:rsidRPr="00215D29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04722" w14:textId="77777777" w:rsidR="009775FF" w:rsidRPr="00215D29" w:rsidRDefault="009775FF" w:rsidP="00215D2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9775FF" w:rsidRPr="009775FF" w14:paraId="7FF823DC" w14:textId="77777777" w:rsidTr="004B5E32">
        <w:trPr>
          <w:trHeight w:val="40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493" w14:textId="77777777" w:rsidR="009775FF" w:rsidRPr="00EC15C2" w:rsidRDefault="009775FF" w:rsidP="009775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373" w14:textId="77777777" w:rsidR="009775FF" w:rsidRPr="00EC15C2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北京经济管理职业学院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C785" w14:textId="77777777" w:rsidR="009775FF" w:rsidRPr="00EC15C2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冰山数据</w:t>
            </w:r>
          </w:p>
        </w:tc>
      </w:tr>
      <w:tr w:rsidR="009775FF" w:rsidRPr="009775FF" w14:paraId="56F5EF66" w14:textId="77777777" w:rsidTr="004B5E32">
        <w:trPr>
          <w:trHeight w:val="4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A5C" w14:textId="77777777" w:rsidR="009775FF" w:rsidRPr="00EC15C2" w:rsidRDefault="009775FF" w:rsidP="009775F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5CFA" w14:textId="77777777" w:rsidR="009775FF" w:rsidRPr="00EC15C2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北京经济管理职业学院</w:t>
            </w:r>
          </w:p>
        </w:tc>
        <w:tc>
          <w:tcPr>
            <w:tcW w:w="3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988C" w14:textId="77777777" w:rsidR="009775FF" w:rsidRPr="00EC15C2" w:rsidRDefault="009775FF" w:rsidP="009775F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C15C2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万腾艺创——新时代美丽乡村建设的实创者</w:t>
            </w:r>
          </w:p>
        </w:tc>
      </w:tr>
    </w:tbl>
    <w:p w14:paraId="64088231" w14:textId="77777777" w:rsidR="009775FF" w:rsidRPr="009775FF" w:rsidRDefault="009775FF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357777DB" w14:textId="7494CAB4" w:rsidR="009775FF" w:rsidRDefault="0027284D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职教赛道创意组：</w:t>
      </w: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27284D" w14:paraId="27A2A526" w14:textId="77777777" w:rsidTr="004B5E32">
        <w:tc>
          <w:tcPr>
            <w:tcW w:w="709" w:type="dxa"/>
          </w:tcPr>
          <w:p w14:paraId="7B20ECE9" w14:textId="62062E13" w:rsidR="0027284D" w:rsidRDefault="0027284D" w:rsidP="0027284D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14:paraId="392DABB8" w14:textId="22227BDA" w:rsidR="0027284D" w:rsidRDefault="0027284D" w:rsidP="0027284D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6237" w:type="dxa"/>
          </w:tcPr>
          <w:p w14:paraId="28217C19" w14:textId="1FF611B8" w:rsidR="0027284D" w:rsidRDefault="0027284D" w:rsidP="0027284D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15D2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27284D" w14:paraId="33DA6D8D" w14:textId="77777777" w:rsidTr="004B5E32">
        <w:tc>
          <w:tcPr>
            <w:tcW w:w="709" w:type="dxa"/>
          </w:tcPr>
          <w:p w14:paraId="25A66305" w14:textId="3E128A2C" w:rsidR="0027284D" w:rsidRPr="0027284D" w:rsidRDefault="0027284D" w:rsidP="002728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B3183D7" w14:textId="05137A81" w:rsidR="0027284D" w:rsidRPr="0027284D" w:rsidRDefault="0027284D" w:rsidP="002728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北京工业职业技术学院</w:t>
            </w:r>
          </w:p>
        </w:tc>
        <w:tc>
          <w:tcPr>
            <w:tcW w:w="6237" w:type="dxa"/>
          </w:tcPr>
          <w:p w14:paraId="359BC4D2" w14:textId="0810E69B" w:rsidR="0027284D" w:rsidRPr="0027284D" w:rsidRDefault="0027284D" w:rsidP="002728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高楼外墙清洗机器人</w:t>
            </w:r>
          </w:p>
        </w:tc>
      </w:tr>
      <w:tr w:rsidR="0027284D" w14:paraId="503F259C" w14:textId="77777777" w:rsidTr="004B5E32">
        <w:tc>
          <w:tcPr>
            <w:tcW w:w="709" w:type="dxa"/>
          </w:tcPr>
          <w:p w14:paraId="5DA99C14" w14:textId="684B9B04" w:rsidR="0027284D" w:rsidRPr="0027284D" w:rsidRDefault="0027284D" w:rsidP="002728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ED58DA5" w14:textId="574F4CED" w:rsidR="0027284D" w:rsidRPr="0027284D" w:rsidRDefault="0027284D" w:rsidP="0027284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北京电子科技职业学院</w:t>
            </w:r>
          </w:p>
        </w:tc>
        <w:tc>
          <w:tcPr>
            <w:tcW w:w="6237" w:type="dxa"/>
          </w:tcPr>
          <w:p w14:paraId="71A7DFBC" w14:textId="0B6B735C" w:rsidR="0027284D" w:rsidRPr="0027284D" w:rsidRDefault="0027284D" w:rsidP="0027284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“莓</w:t>
            </w:r>
            <w:r w:rsidRPr="0027284D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”</w:t>
            </w:r>
            <w:r w:rsidRPr="0027284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清目秀-树莓改善视力功能饮品</w:t>
            </w:r>
          </w:p>
        </w:tc>
      </w:tr>
    </w:tbl>
    <w:p w14:paraId="0B315B72" w14:textId="77777777" w:rsidR="0027284D" w:rsidRDefault="0027284D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3CF5935B" w14:textId="18313B92" w:rsidR="009775FF" w:rsidRPr="00803222" w:rsidRDefault="004D2320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354190D2" w14:textId="77777777" w:rsidR="00EF5BCC" w:rsidRDefault="00EF5BCC" w:rsidP="00EF5BC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14:paraId="2F5D86DB" w14:textId="77777777" w:rsidR="00EF5BCC" w:rsidRPr="00EF5BCC" w:rsidRDefault="00EF5BCC" w:rsidP="00EF5BCC">
      <w:pPr>
        <w:spacing w:line="360" w:lineRule="auto"/>
        <w:jc w:val="center"/>
        <w:rPr>
          <w:rFonts w:ascii="仿宋" w:eastAsia="仿宋" w:hAnsi="仿宋" w:cs="Arial"/>
          <w:b/>
          <w:kern w:val="0"/>
          <w:sz w:val="30"/>
          <w:szCs w:val="30"/>
        </w:rPr>
      </w:pPr>
      <w:r w:rsidRPr="00EF5BCC">
        <w:rPr>
          <w:rFonts w:ascii="仿宋" w:eastAsia="仿宋" w:hAnsi="仿宋" w:cs="Arial" w:hint="eastAsia"/>
          <w:b/>
          <w:kern w:val="0"/>
          <w:sz w:val="30"/>
          <w:szCs w:val="30"/>
        </w:rPr>
        <w:t>第</w:t>
      </w:r>
      <w:r w:rsidR="00803222">
        <w:rPr>
          <w:rFonts w:ascii="仿宋" w:eastAsia="仿宋" w:hAnsi="仿宋" w:cs="Arial" w:hint="eastAsia"/>
          <w:b/>
          <w:kern w:val="0"/>
          <w:sz w:val="30"/>
          <w:szCs w:val="30"/>
        </w:rPr>
        <w:t>六</w:t>
      </w:r>
      <w:r w:rsidRPr="00EF5BCC">
        <w:rPr>
          <w:rFonts w:ascii="仿宋" w:eastAsia="仿宋" w:hAnsi="仿宋" w:cs="Arial" w:hint="eastAsia"/>
          <w:b/>
          <w:kern w:val="0"/>
          <w:sz w:val="30"/>
          <w:szCs w:val="30"/>
        </w:rPr>
        <w:t>届中国</w:t>
      </w:r>
      <w:r w:rsidR="00803222">
        <w:rPr>
          <w:rFonts w:ascii="仿宋" w:eastAsia="仿宋" w:hAnsi="仿宋" w:cs="Arial" w:hint="eastAsia"/>
          <w:b/>
          <w:kern w:val="0"/>
          <w:sz w:val="30"/>
          <w:szCs w:val="30"/>
        </w:rPr>
        <w:t>国际</w:t>
      </w:r>
      <w:r w:rsidRPr="00EF5BCC">
        <w:rPr>
          <w:rFonts w:ascii="仿宋" w:eastAsia="仿宋" w:hAnsi="仿宋" w:cs="Arial" w:hint="eastAsia"/>
          <w:b/>
          <w:kern w:val="0"/>
          <w:sz w:val="30"/>
          <w:szCs w:val="30"/>
        </w:rPr>
        <w:t>“互联网+”大学生创新创业大赛</w:t>
      </w:r>
    </w:p>
    <w:p w14:paraId="320B4CBC" w14:textId="77777777" w:rsidR="00EF5BCC" w:rsidRPr="00EF5BCC" w:rsidRDefault="00EF5BCC" w:rsidP="00EF5BCC">
      <w:pPr>
        <w:spacing w:line="360" w:lineRule="auto"/>
        <w:jc w:val="center"/>
        <w:rPr>
          <w:rFonts w:ascii="仿宋" w:eastAsia="仿宋" w:hAnsi="仿宋" w:cs="Arial"/>
          <w:b/>
          <w:kern w:val="0"/>
          <w:sz w:val="30"/>
          <w:szCs w:val="30"/>
        </w:rPr>
      </w:pPr>
      <w:r w:rsidRPr="00EF5BCC">
        <w:rPr>
          <w:rFonts w:ascii="仿宋" w:eastAsia="仿宋" w:hAnsi="仿宋" w:cs="Arial" w:hint="eastAsia"/>
          <w:b/>
          <w:kern w:val="0"/>
          <w:sz w:val="30"/>
          <w:szCs w:val="30"/>
        </w:rPr>
        <w:t>项目修改需求汇总表</w:t>
      </w:r>
    </w:p>
    <w:p w14:paraId="768BA594" w14:textId="77777777" w:rsidR="00EF5BCC" w:rsidRPr="00EF5BCC" w:rsidRDefault="00EF5BCC" w:rsidP="00246B71">
      <w:pPr>
        <w:widowControl/>
        <w:spacing w:afterLines="50" w:after="156" w:line="440" w:lineRule="exact"/>
        <w:jc w:val="left"/>
        <w:rPr>
          <w:rFonts w:ascii="宋体" w:hAnsi="宋体"/>
          <w:sz w:val="28"/>
          <w:szCs w:val="32"/>
        </w:rPr>
      </w:pPr>
      <w:r w:rsidRPr="00EF5BCC">
        <w:rPr>
          <w:rFonts w:ascii="宋体" w:hAnsi="宋体" w:cs="仿宋_GB2312" w:hint="eastAsia"/>
          <w:b/>
          <w:color w:val="000000"/>
          <w:kern w:val="0"/>
          <w:sz w:val="24"/>
          <w:szCs w:val="28"/>
        </w:rPr>
        <w:t>单位（盖章）：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9"/>
        <w:gridCol w:w="1276"/>
        <w:gridCol w:w="1277"/>
        <w:gridCol w:w="1277"/>
        <w:gridCol w:w="1277"/>
        <w:gridCol w:w="1276"/>
        <w:gridCol w:w="1277"/>
      </w:tblGrid>
      <w:tr w:rsidR="00EF5BCC" w:rsidRPr="006A3A0F" w14:paraId="51FB82C8" w14:textId="77777777" w:rsidTr="006A3A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2470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大创网</w:t>
            </w:r>
          </w:p>
          <w:p w14:paraId="77EEB852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279D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7565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88D8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项目名称变更为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A88D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FA25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项目组别变更为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3DE0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8B72" w14:textId="77777777" w:rsidR="00EF5BCC" w:rsidRPr="006A3A0F" w:rsidRDefault="00EF5BCC" w:rsidP="006A3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A3A0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项目类别变更为</w:t>
            </w:r>
          </w:p>
        </w:tc>
      </w:tr>
      <w:tr w:rsidR="00EF5BCC" w:rsidRPr="006A3A0F" w14:paraId="47259CAD" w14:textId="77777777" w:rsidTr="006A3A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1DA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070F3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A026D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BFBDE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5F8B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046EA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D5CAC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8E7E8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5BCC" w:rsidRPr="006A3A0F" w14:paraId="668928E5" w14:textId="77777777" w:rsidTr="006A3A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7A2F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40EAD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3E620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04D51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2E149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98497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04AE1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57228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5BCC" w:rsidRPr="006A3A0F" w14:paraId="66F5936C" w14:textId="77777777" w:rsidTr="006A3A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428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629A4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83A84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9ADCD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D4EC4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37F01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C4658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376E8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5BCC" w:rsidRPr="006A3A0F" w14:paraId="7EA2C7BE" w14:textId="77777777" w:rsidTr="006A3A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7ADC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747F4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02333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320EA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26C21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AED87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74615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87F26" w14:textId="77777777" w:rsidR="00EF5BCC" w:rsidRPr="006A3A0F" w:rsidRDefault="00EF5BCC" w:rsidP="006A3A0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D5B670" w14:textId="77777777" w:rsidR="00EF5BCC" w:rsidRDefault="00EF5BCC" w:rsidP="00EF5BCC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注：1.修改后的项目组别不符合大赛组别规定的不接受修改；</w:t>
      </w:r>
    </w:p>
    <w:p w14:paraId="32C4CE9D" w14:textId="77777777" w:rsidR="00EF5BCC" w:rsidRDefault="00EF5BCC" w:rsidP="00EF5BCC">
      <w:pPr>
        <w:widowControl/>
        <w:ind w:leftChars="200" w:left="660" w:hangingChars="100" w:hanging="24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2.项目修改前信息需与大赛报名系统一致，信息不一致的项目不接受修改需求；</w:t>
      </w:r>
    </w:p>
    <w:p w14:paraId="43373467" w14:textId="77777777" w:rsidR="00EF5BCC" w:rsidRDefault="00EF5BCC" w:rsidP="00EF5BCC">
      <w:pPr>
        <w:widowControl/>
        <w:ind w:leftChars="200" w:left="660" w:hangingChars="100" w:hanging="24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3.表单内没有变更需求的内容需将原有项目相关信息填写完整，变更信息栏填写“无变更”。</w:t>
      </w:r>
    </w:p>
    <w:p w14:paraId="37E22551" w14:textId="77777777" w:rsidR="00EF5BCC" w:rsidRDefault="00EF5BCC" w:rsidP="00EF5BCC">
      <w:pPr>
        <w:widowControl/>
        <w:jc w:val="left"/>
        <w:rPr>
          <w:rFonts w:ascii="仿宋_GB2312" w:eastAsia="仿宋_GB2312"/>
          <w:sz w:val="32"/>
          <w:szCs w:val="32"/>
        </w:rPr>
        <w:sectPr w:rsidR="00EF5BC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9BE5C5B" w14:textId="77777777" w:rsidR="00EF5BCC" w:rsidRDefault="00EF5BCC" w:rsidP="00EF5BC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tbl>
      <w:tblPr>
        <w:tblW w:w="13995" w:type="dxa"/>
        <w:tblLayout w:type="fixed"/>
        <w:tblLook w:val="04A0" w:firstRow="1" w:lastRow="0" w:firstColumn="1" w:lastColumn="0" w:noHBand="0" w:noVBand="1"/>
      </w:tblPr>
      <w:tblGrid>
        <w:gridCol w:w="1834"/>
        <w:gridCol w:w="292"/>
        <w:gridCol w:w="1448"/>
        <w:gridCol w:w="1158"/>
        <w:gridCol w:w="1235"/>
        <w:gridCol w:w="1185"/>
        <w:gridCol w:w="1461"/>
        <w:gridCol w:w="1786"/>
        <w:gridCol w:w="1623"/>
        <w:gridCol w:w="1973"/>
      </w:tblGrid>
      <w:tr w:rsidR="00EF5BCC" w14:paraId="28C07879" w14:textId="77777777" w:rsidTr="00EF5BCC">
        <w:trPr>
          <w:trHeight w:val="525"/>
        </w:trPr>
        <w:tc>
          <w:tcPr>
            <w:tcW w:w="1398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9F749" w14:textId="77777777" w:rsidR="00EF5BCC" w:rsidRDefault="00EF5BCC" w:rsidP="00B9080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 w:rsidRPr="00EF5BCC">
              <w:rPr>
                <w:rFonts w:ascii="仿宋" w:eastAsia="仿宋" w:hAnsi="仿宋" w:cs="Arial" w:hint="eastAsia"/>
                <w:b/>
                <w:kern w:val="0"/>
                <w:sz w:val="30"/>
                <w:szCs w:val="30"/>
              </w:rPr>
              <w:t>第</w:t>
            </w:r>
            <w:r w:rsidR="00B90806">
              <w:rPr>
                <w:rFonts w:ascii="仿宋" w:eastAsia="仿宋" w:hAnsi="仿宋" w:cs="Arial" w:hint="eastAsia"/>
                <w:b/>
                <w:kern w:val="0"/>
                <w:sz w:val="30"/>
                <w:szCs w:val="30"/>
              </w:rPr>
              <w:t>六</w:t>
            </w:r>
            <w:r w:rsidRPr="00EF5BCC">
              <w:rPr>
                <w:rFonts w:ascii="仿宋" w:eastAsia="仿宋" w:hAnsi="仿宋" w:cs="Arial" w:hint="eastAsia"/>
                <w:b/>
                <w:kern w:val="0"/>
                <w:sz w:val="30"/>
                <w:szCs w:val="30"/>
              </w:rPr>
              <w:t>届中国</w:t>
            </w:r>
            <w:r w:rsidR="00B90806">
              <w:rPr>
                <w:rFonts w:ascii="仿宋" w:eastAsia="仿宋" w:hAnsi="仿宋" w:cs="Arial" w:hint="eastAsia"/>
                <w:b/>
                <w:kern w:val="0"/>
                <w:sz w:val="30"/>
                <w:szCs w:val="30"/>
              </w:rPr>
              <w:t>国际</w:t>
            </w:r>
            <w:r w:rsidRPr="00EF5BCC">
              <w:rPr>
                <w:rFonts w:ascii="仿宋" w:eastAsia="仿宋" w:hAnsi="仿宋" w:cs="Arial" w:hint="eastAsia"/>
                <w:b/>
                <w:kern w:val="0"/>
                <w:sz w:val="30"/>
                <w:szCs w:val="30"/>
              </w:rPr>
              <w:t>“互联网+”大学生创新创业大赛全国总决赛项目信息确认表</w:t>
            </w:r>
          </w:p>
        </w:tc>
      </w:tr>
      <w:tr w:rsidR="00EF5BCC" w14:paraId="27A69B55" w14:textId="77777777" w:rsidTr="00EF5BCC">
        <w:trPr>
          <w:trHeight w:val="510"/>
        </w:trPr>
        <w:tc>
          <w:tcPr>
            <w:tcW w:w="21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A8256" w14:textId="77777777" w:rsidR="00EF5BCC" w:rsidRPr="00EF5BCC" w:rsidRDefault="00EF5BCC">
            <w:pPr>
              <w:widowControl/>
              <w:jc w:val="left"/>
              <w:textAlignment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</w:rPr>
              <w:t xml:space="preserve">单位（盖章）：  </w:t>
            </w:r>
          </w:p>
        </w:tc>
        <w:tc>
          <w:tcPr>
            <w:tcW w:w="1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08EA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D399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5F35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7129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03DD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2A8D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C2109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仿宋_GB2312" w:hint="eastAsia"/>
                <w:b/>
                <w:color w:val="000000"/>
                <w:kern w:val="0"/>
                <w:sz w:val="24"/>
                <w:szCs w:val="24"/>
              </w:rPr>
              <w:t>赛道：</w:t>
            </w:r>
          </w:p>
        </w:tc>
        <w:tc>
          <w:tcPr>
            <w:tcW w:w="1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50DB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EF5BCC" w14:paraId="3349202C" w14:textId="77777777" w:rsidTr="00EF5BCC">
        <w:trPr>
          <w:trHeight w:val="51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1C115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省内排序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90BC3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4F61C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24179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6B83B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675A4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BF5FD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8A37B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参赛队员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484D8" w14:textId="77777777" w:rsidR="00EF5BCC" w:rsidRPr="00EF5BCC" w:rsidRDefault="00EF5B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EF5BC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EF5BCC" w14:paraId="4D94F1C1" w14:textId="77777777" w:rsidTr="00EF5BCC">
        <w:trPr>
          <w:trHeight w:val="48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F953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A79C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B104C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FA91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6709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C6B9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63D2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46D79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69F0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5BCC" w14:paraId="6EFE075B" w14:textId="77777777" w:rsidTr="00EF5BCC">
        <w:trPr>
          <w:trHeight w:val="64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6396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84F9A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A62F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0761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F7D1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F620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045E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F3C59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B16FF" w14:textId="77777777" w:rsidR="00EF5BCC" w:rsidRPr="00EF5BCC" w:rsidRDefault="00EF5B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5BCC" w14:paraId="6553E717" w14:textId="77777777" w:rsidTr="00EF5BCC">
        <w:trPr>
          <w:trHeight w:val="48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1C48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B120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F097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B422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700B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51ADC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1AA1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E4883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0A201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EF5BCC" w14:paraId="1586F360" w14:textId="77777777" w:rsidTr="00EF5BCC">
        <w:trPr>
          <w:trHeight w:val="42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3851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E68E6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017E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129E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1B0D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B1E4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4E71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445A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21D7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EF5BCC" w14:paraId="39C07D2A" w14:textId="77777777" w:rsidTr="00EF5BCC">
        <w:trPr>
          <w:trHeight w:val="48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5B2D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DBB1E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4BC9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285A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BF5D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A353E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5913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B07AB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1F5D3" w14:textId="77777777" w:rsidR="00EF5BCC" w:rsidRPr="00EF5BCC" w:rsidRDefault="00EF5BCC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EF5BCC" w14:paraId="6382C940" w14:textId="77777777" w:rsidTr="00EF5BCC">
        <w:trPr>
          <w:trHeight w:val="47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821C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3B71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6500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69B9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A4F2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8E03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E879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14C91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0BA7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F5BCC" w14:paraId="7E13E082" w14:textId="77777777" w:rsidTr="00EF5BCC">
        <w:trPr>
          <w:trHeight w:val="47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964F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2A6A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1CEC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3951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9905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0EF7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CB68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3F07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DF43" w14:textId="77777777" w:rsidR="00EF5BCC" w:rsidRDefault="00EF5BC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EF5BCC" w14:paraId="6691AD52" w14:textId="77777777" w:rsidTr="00EF5BCC">
        <w:trPr>
          <w:trHeight w:val="286"/>
        </w:trPr>
        <w:tc>
          <w:tcPr>
            <w:tcW w:w="1398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8CCE4" w14:textId="77777777" w:rsidR="006A3A0F" w:rsidRDefault="00EF5BCC" w:rsidP="006A3A0F">
            <w:pPr>
              <w:widowControl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4"/>
                <w:szCs w:val="24"/>
              </w:rPr>
              <w:t>注：项目信息确认表分赛道进行提交，“排序”项需为项目在该赛道省内整体排名顺序，</w:t>
            </w:r>
            <w:r w:rsidR="006A3A0F">
              <w:rPr>
                <w:rFonts w:ascii="仿宋_GB2312" w:eastAsia="仿宋_GB2312" w:hAnsi="Tahoma" w:cs="仿宋_GB2312" w:hint="eastAsia"/>
                <w:color w:val="000000"/>
                <w:kern w:val="0"/>
                <w:sz w:val="24"/>
                <w:szCs w:val="24"/>
              </w:rPr>
              <w:t>由北京赛区组委会统一填写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FF935CD" w14:textId="77777777" w:rsidR="00EF5BCC" w:rsidRDefault="00EF5BCC" w:rsidP="006A3A0F">
            <w:pPr>
              <w:widowControl/>
              <w:ind w:firstLineChars="200" w:firstLine="480"/>
              <w:jc w:val="left"/>
              <w:textAlignment w:val="center"/>
              <w:rPr>
                <w:rFonts w:ascii="仿宋_GB2312" w:eastAsia="仿宋_GB2312" w:hAnsi="Tahoma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24"/>
                <w:szCs w:val="24"/>
              </w:rPr>
              <w:t>参赛队员、指导教师须排序，将在获奖证书上使用。</w:t>
            </w:r>
          </w:p>
        </w:tc>
      </w:tr>
    </w:tbl>
    <w:p w14:paraId="7DB3174D" w14:textId="77777777" w:rsidR="00EF5BCC" w:rsidRPr="0014466D" w:rsidRDefault="00EF5BCC" w:rsidP="0014466D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sectPr w:rsidR="00EF5BCC" w:rsidRPr="0014466D" w:rsidSect="00EF5BC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47DCA" w14:textId="77777777" w:rsidR="00682749" w:rsidRDefault="00682749" w:rsidP="0054510E">
      <w:r>
        <w:separator/>
      </w:r>
    </w:p>
  </w:endnote>
  <w:endnote w:type="continuationSeparator" w:id="0">
    <w:p w14:paraId="61610EDF" w14:textId="77777777" w:rsidR="00682749" w:rsidRDefault="00682749" w:rsidP="005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DC03D" w14:textId="77777777" w:rsidR="00682749" w:rsidRDefault="00682749" w:rsidP="0054510E">
      <w:r>
        <w:separator/>
      </w:r>
    </w:p>
  </w:footnote>
  <w:footnote w:type="continuationSeparator" w:id="0">
    <w:p w14:paraId="0E1965B3" w14:textId="77777777" w:rsidR="00682749" w:rsidRDefault="00682749" w:rsidP="0054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5"/>
    <w:rsid w:val="00037BBF"/>
    <w:rsid w:val="000469A7"/>
    <w:rsid w:val="000E557B"/>
    <w:rsid w:val="0014466D"/>
    <w:rsid w:val="0017385C"/>
    <w:rsid w:val="00175744"/>
    <w:rsid w:val="001E7065"/>
    <w:rsid w:val="00215D29"/>
    <w:rsid w:val="00246B71"/>
    <w:rsid w:val="0027284D"/>
    <w:rsid w:val="00341756"/>
    <w:rsid w:val="00380D38"/>
    <w:rsid w:val="003B41E8"/>
    <w:rsid w:val="003E058B"/>
    <w:rsid w:val="004963DD"/>
    <w:rsid w:val="004B5E32"/>
    <w:rsid w:val="004D2320"/>
    <w:rsid w:val="0053401A"/>
    <w:rsid w:val="0054510E"/>
    <w:rsid w:val="00550D7D"/>
    <w:rsid w:val="006106E1"/>
    <w:rsid w:val="00610922"/>
    <w:rsid w:val="0063461E"/>
    <w:rsid w:val="00682749"/>
    <w:rsid w:val="006A2A21"/>
    <w:rsid w:val="006A3A0F"/>
    <w:rsid w:val="006B200E"/>
    <w:rsid w:val="00755FDB"/>
    <w:rsid w:val="00794DEA"/>
    <w:rsid w:val="00795439"/>
    <w:rsid w:val="007E5C16"/>
    <w:rsid w:val="00803222"/>
    <w:rsid w:val="008663AC"/>
    <w:rsid w:val="00876DE8"/>
    <w:rsid w:val="00887FC9"/>
    <w:rsid w:val="00915CB8"/>
    <w:rsid w:val="00923AAD"/>
    <w:rsid w:val="00927096"/>
    <w:rsid w:val="00931DFE"/>
    <w:rsid w:val="009775FF"/>
    <w:rsid w:val="00A360DA"/>
    <w:rsid w:val="00A479A5"/>
    <w:rsid w:val="00AE13D4"/>
    <w:rsid w:val="00B90806"/>
    <w:rsid w:val="00B97052"/>
    <w:rsid w:val="00BC5008"/>
    <w:rsid w:val="00C803EA"/>
    <w:rsid w:val="00CD32AE"/>
    <w:rsid w:val="00D1129C"/>
    <w:rsid w:val="00D86EA7"/>
    <w:rsid w:val="00E0360A"/>
    <w:rsid w:val="00E57491"/>
    <w:rsid w:val="00E650A0"/>
    <w:rsid w:val="00EC15C2"/>
    <w:rsid w:val="00E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BA7AC"/>
  <w15:docId w15:val="{19B5447B-CB3E-4405-9302-F568B560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65"/>
    <w:pPr>
      <w:widowControl w:val="0"/>
      <w:jc w:val="both"/>
    </w:pPr>
    <w:rPr>
      <w:kern w:val="2"/>
      <w:sz w:val="21"/>
      <w:szCs w:val="21"/>
    </w:rPr>
  </w:style>
  <w:style w:type="paragraph" w:styleId="4">
    <w:name w:val="heading 4"/>
    <w:basedOn w:val="a"/>
    <w:link w:val="4Char"/>
    <w:uiPriority w:val="9"/>
    <w:qFormat/>
    <w:rsid w:val="006106E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7065"/>
    <w:rPr>
      <w:color w:val="0000FF"/>
      <w:u w:val="single"/>
    </w:rPr>
  </w:style>
  <w:style w:type="paragraph" w:customStyle="1" w:styleId="Default">
    <w:name w:val="Default"/>
    <w:qFormat/>
    <w:rsid w:val="00887FC9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4">
    <w:name w:val="Table Grid"/>
    <w:basedOn w:val="a1"/>
    <w:uiPriority w:val="99"/>
    <w:qFormat/>
    <w:rsid w:val="00EF5BC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Char">
    <w:name w:val="标题 4 Char"/>
    <w:basedOn w:val="a0"/>
    <w:link w:val="4"/>
    <w:uiPriority w:val="9"/>
    <w:rsid w:val="006106E1"/>
    <w:rPr>
      <w:rFonts w:ascii="宋体" w:hAnsi="宋体" w:cs="宋体"/>
      <w:b/>
      <w:bCs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4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510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5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510E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15C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5C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whj</cp:lastModifiedBy>
  <cp:revision>2</cp:revision>
  <dcterms:created xsi:type="dcterms:W3CDTF">2020-09-16T09:59:00Z</dcterms:created>
  <dcterms:modified xsi:type="dcterms:W3CDTF">2020-09-16T09:59:00Z</dcterms:modified>
</cp:coreProperties>
</file>